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AB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现场踏勘确认书</w:t>
      </w:r>
    </w:p>
    <w:p w14:paraId="01EA18E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                          （社会统一信用代码/身份证号：                        ）已对</w:t>
      </w:r>
      <w:r>
        <w:rPr>
          <w:rFonts w:hint="eastAsia"/>
          <w:sz w:val="28"/>
          <w:szCs w:val="28"/>
          <w:lang w:val="zh-CN"/>
        </w:rPr>
        <w:t>迈德国际一期、二期共18处商业招租</w:t>
      </w:r>
      <w:r>
        <w:rPr>
          <w:rFonts w:hint="eastAsia"/>
          <w:sz w:val="28"/>
          <w:szCs w:val="28"/>
          <w:lang w:val="zh-CN" w:eastAsia="zh-CN"/>
        </w:rPr>
        <w:t>（二次挂牌）</w:t>
      </w:r>
      <w:bookmarkStart w:id="0" w:name="_GoBack"/>
      <w:bookmarkEnd w:id="0"/>
      <w:r>
        <w:rPr>
          <w:rFonts w:hint="eastAsia"/>
          <w:sz w:val="28"/>
          <w:szCs w:val="28"/>
          <w:lang w:val="zh-CN" w:eastAsia="zh-CN"/>
        </w:rPr>
        <w:t>项目</w:t>
      </w:r>
      <w:r>
        <w:rPr>
          <w:rFonts w:hint="eastAsia"/>
          <w:sz w:val="28"/>
          <w:szCs w:val="28"/>
        </w:rPr>
        <w:t>进行了实地踏勘，以下是踏勘记录。</w:t>
      </w:r>
    </w:p>
    <w:tbl>
      <w:tblPr>
        <w:tblStyle w:val="2"/>
        <w:tblW w:w="8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387"/>
      </w:tblGrid>
      <w:tr w14:paraId="4C76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657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40"/>
                <w:szCs w:val="40"/>
              </w:rPr>
              <w:t>实地踏勘记录表</w:t>
            </w:r>
          </w:p>
        </w:tc>
      </w:tr>
      <w:tr w14:paraId="7CF9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69C">
            <w:pPr>
              <w:widowControl/>
              <w:ind w:firstLine="2400" w:firstLineChars="1000"/>
              <w:jc w:val="left"/>
              <w:textAlignment w:val="center"/>
              <w:rPr>
                <w:rFonts w:ascii="Cambria" w:hAnsi="Cambria" w:eastAsia="Cambria" w:cs="Cambria"/>
                <w:color w:val="000000"/>
                <w:sz w:val="24"/>
              </w:rPr>
            </w:pPr>
            <w:r>
              <w:rPr>
                <w:rStyle w:val="5"/>
              </w:rPr>
              <w:t xml:space="preserve">                 </w:t>
            </w:r>
            <w:r>
              <w:rPr>
                <w:rStyle w:val="4"/>
                <w:rFonts w:hint="default"/>
              </w:rPr>
              <w:t>洽谈时间：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hint="eastAsia"/>
              </w:rPr>
              <w:t xml:space="preserve">  </w:t>
            </w:r>
            <w:r>
              <w:rPr>
                <w:rStyle w:val="5"/>
              </w:rPr>
              <w:t xml:space="preserve"> </w:t>
            </w:r>
            <w:r>
              <w:rPr>
                <w:rStyle w:val="4"/>
                <w:rFonts w:hint="default"/>
              </w:rPr>
              <w:t>年</w:t>
            </w:r>
            <w:r>
              <w:rPr>
                <w:rStyle w:val="5"/>
              </w:rPr>
              <w:t xml:space="preserve">  </w:t>
            </w:r>
            <w:r>
              <w:rPr>
                <w:rStyle w:val="5"/>
                <w:rFonts w:hint="eastAsia"/>
              </w:rPr>
              <w:t xml:space="preserve"> </w:t>
            </w:r>
            <w:r>
              <w:rPr>
                <w:rStyle w:val="5"/>
              </w:rPr>
              <w:t xml:space="preserve"> </w:t>
            </w:r>
            <w:r>
              <w:rPr>
                <w:rStyle w:val="4"/>
                <w:rFonts w:hint="default"/>
              </w:rPr>
              <w:t>月</w:t>
            </w:r>
            <w:r>
              <w:rPr>
                <w:rStyle w:val="5"/>
              </w:rPr>
              <w:t xml:space="preserve">    </w:t>
            </w:r>
            <w:r>
              <w:rPr>
                <w:rStyle w:val="4"/>
                <w:rFonts w:hint="default"/>
              </w:rPr>
              <w:t>日</w:t>
            </w:r>
          </w:p>
        </w:tc>
      </w:tr>
      <w:tr w14:paraId="1896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98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意向承租标的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583C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845A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7E3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租金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C307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219C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C91"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递增率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1287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911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9C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经营准备期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9AAF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95F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CFB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租金支付方式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1B2D">
            <w:pPr>
              <w:widowControl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6AA0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1E2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履约保证金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40A2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3E31B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614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租期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FC62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78BC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FFF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备注</w:t>
            </w:r>
          </w:p>
        </w:tc>
        <w:tc>
          <w:tcPr>
            <w:tcW w:w="6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C19B">
            <w:pPr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</w:tbl>
    <w:p w14:paraId="52F5391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我方对招租方招租的标的资产现场情况都进行过认真咨询，完全了解标的物现状，了解并认可如产生网络竞价，我方成为最终承租方，租金以竞价结果为准，其他商务条件以此次《实地踏勘记录表》为准，签订《租赁合同》。我方对包括但不限于标的物产权情况、结构安全、房屋资产移交事宜等相关信息充分知晓，并愿意承担一切责任与风险。          </w:t>
      </w:r>
    </w:p>
    <w:p w14:paraId="6BB21D03"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现场物业负责人签字及盖章：</w:t>
      </w:r>
    </w:p>
    <w:p w14:paraId="44E9424C"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踏勘人员签字（意向承租方盖章）：</w:t>
      </w:r>
    </w:p>
    <w:p w14:paraId="0AE1D99F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1NmI5ZjY1ZmFmZTExMDIxOTkwNDc5MDg1OTBmZmYifQ=="/>
  </w:docVars>
  <w:rsids>
    <w:rsidRoot w:val="00172A27"/>
    <w:rsid w:val="00192F7B"/>
    <w:rsid w:val="004C453D"/>
    <w:rsid w:val="006F2BAE"/>
    <w:rsid w:val="008952D0"/>
    <w:rsid w:val="00A011AD"/>
    <w:rsid w:val="00C912FF"/>
    <w:rsid w:val="00E27DAD"/>
    <w:rsid w:val="00EF5511"/>
    <w:rsid w:val="05E61DB7"/>
    <w:rsid w:val="11816D39"/>
    <w:rsid w:val="16AC113F"/>
    <w:rsid w:val="19AE597C"/>
    <w:rsid w:val="1AF112A0"/>
    <w:rsid w:val="1F0D2BC8"/>
    <w:rsid w:val="201E0E8B"/>
    <w:rsid w:val="2D870C97"/>
    <w:rsid w:val="2DB944F6"/>
    <w:rsid w:val="2E834E7A"/>
    <w:rsid w:val="30C3218E"/>
    <w:rsid w:val="310F0A0C"/>
    <w:rsid w:val="32F8348C"/>
    <w:rsid w:val="41F03170"/>
    <w:rsid w:val="41F42595"/>
    <w:rsid w:val="43664B49"/>
    <w:rsid w:val="4E9764FE"/>
    <w:rsid w:val="56AB38A7"/>
    <w:rsid w:val="59B2172C"/>
    <w:rsid w:val="5A696FA1"/>
    <w:rsid w:val="5A6B3DD4"/>
    <w:rsid w:val="5BC20C32"/>
    <w:rsid w:val="5F622FF8"/>
    <w:rsid w:val="617C3A5E"/>
    <w:rsid w:val="653F3A7A"/>
    <w:rsid w:val="6A8614E1"/>
    <w:rsid w:val="6BCA1F8B"/>
    <w:rsid w:val="6DA96471"/>
    <w:rsid w:val="707B1384"/>
    <w:rsid w:val="720D62A5"/>
    <w:rsid w:val="72DE4C35"/>
    <w:rsid w:val="75302BF4"/>
    <w:rsid w:val="7975346B"/>
    <w:rsid w:val="797A508F"/>
    <w:rsid w:val="7A4B47C3"/>
    <w:rsid w:val="7E3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2</Lines>
  <Paragraphs>1</Paragraphs>
  <TotalTime>7</TotalTime>
  <ScaleCrop>false</ScaleCrop>
  <LinksUpToDate>false</LinksUpToDate>
  <CharactersWithSpaces>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2025-09-15T02:43:14Z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B55C0F0A83994F84BC6778E319DFBCA9_13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